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A127F" w14:textId="57A2F02B" w:rsidR="006A1A76" w:rsidRPr="00DD6F54" w:rsidRDefault="009F580D" w:rsidP="00DD6F54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0" w:name="_GoBack"/>
      <w:bookmarkEnd w:id="0"/>
      <w:proofErr w:type="spellStart"/>
      <w:r w:rsidRPr="00D46C67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>S</w:t>
      </w:r>
      <w:r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>KINpet</w:t>
      </w:r>
      <w:proofErr w:type="spellEnd"/>
      <w:r w:rsidRPr="00CF70E5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F86270" w:rsidRPr="00CF70E5">
        <w:rPr>
          <w:rFonts w:asciiTheme="minorHAnsi" w:hAnsiTheme="minorHAnsi" w:cstheme="minorHAnsi"/>
          <w:b/>
          <w:i w:val="0"/>
          <w:sz w:val="22"/>
          <w:szCs w:val="22"/>
        </w:rPr>
        <w:t>Super</w:t>
      </w:r>
      <w:r w:rsidR="00702DD1" w:rsidRPr="00CF70E5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582606">
        <w:rPr>
          <w:rFonts w:asciiTheme="minorHAnsi" w:hAnsiTheme="minorHAnsi" w:cstheme="minorHAnsi"/>
          <w:b/>
          <w:i w:val="0"/>
          <w:sz w:val="22"/>
          <w:szCs w:val="22"/>
        </w:rPr>
        <w:t>Spray</w:t>
      </w:r>
      <w:proofErr w:type="spellEnd"/>
    </w:p>
    <w:p w14:paraId="3AEF4B60" w14:textId="2B8801D1" w:rsidR="00CA3DE2" w:rsidRDefault="00251054" w:rsidP="00541A42">
      <w:pPr>
        <w:pStyle w:val="Bezmezer"/>
        <w:rPr>
          <w:b/>
        </w:rPr>
      </w:pPr>
      <w:r>
        <w:rPr>
          <w:b/>
        </w:rPr>
        <w:t>Č</w:t>
      </w:r>
      <w:r w:rsidR="00CA3DE2" w:rsidRPr="008838D8">
        <w:rPr>
          <w:b/>
        </w:rPr>
        <w:t>ist</w:t>
      </w:r>
      <w:r w:rsidR="00BD327E">
        <w:rPr>
          <w:b/>
        </w:rPr>
        <w:t>i</w:t>
      </w:r>
      <w:r w:rsidR="00CA3DE2" w:rsidRPr="008838D8">
        <w:rPr>
          <w:b/>
        </w:rPr>
        <w:t>cí roztok na kůži a sliznice</w:t>
      </w:r>
    </w:p>
    <w:p w14:paraId="092B70DA" w14:textId="77777777" w:rsidR="00CA3DE2" w:rsidRPr="008838D8" w:rsidRDefault="00CA3DE2" w:rsidP="00541A42">
      <w:pPr>
        <w:pStyle w:val="Bezmezer"/>
        <w:rPr>
          <w:b/>
        </w:rPr>
      </w:pPr>
    </w:p>
    <w:p w14:paraId="62951FE7" w14:textId="555A74BD" w:rsidR="009725CD" w:rsidRPr="00DD6F54" w:rsidRDefault="00CA3DE2" w:rsidP="00541A42">
      <w:pPr>
        <w:pStyle w:val="Bezmezer"/>
      </w:pPr>
      <w:r w:rsidRPr="00DD6F54">
        <w:t xml:space="preserve">Balení: </w:t>
      </w:r>
      <w:r w:rsidR="00E467F8" w:rsidRPr="00DD6F54">
        <w:t>100</w:t>
      </w:r>
      <w:r w:rsidR="00A81E29" w:rsidRPr="00DD6F54">
        <w:t xml:space="preserve"> </w:t>
      </w:r>
      <w:r w:rsidR="00E467F8" w:rsidRPr="00DD6F54">
        <w:t xml:space="preserve">ml, </w:t>
      </w:r>
      <w:r w:rsidR="000A70D2" w:rsidRPr="00DD6F54">
        <w:t xml:space="preserve">115 ml, </w:t>
      </w:r>
      <w:r w:rsidR="00702DD1" w:rsidRPr="00DD6F54">
        <w:t>200</w:t>
      </w:r>
      <w:r w:rsidR="00A81E29" w:rsidRPr="00DD6F54">
        <w:t xml:space="preserve"> </w:t>
      </w:r>
      <w:r w:rsidR="00702DD1" w:rsidRPr="00DD6F54">
        <w:t>ml, 500</w:t>
      </w:r>
      <w:r w:rsidR="00A81E29" w:rsidRPr="00DD6F54">
        <w:t xml:space="preserve"> </w:t>
      </w:r>
      <w:r w:rsidR="00702DD1" w:rsidRPr="00DD6F54">
        <w:t xml:space="preserve">ml </w:t>
      </w:r>
    </w:p>
    <w:p w14:paraId="48E8F6B8" w14:textId="77777777" w:rsidR="00541A42" w:rsidRPr="008838D8" w:rsidRDefault="00541A42" w:rsidP="00541A42">
      <w:pPr>
        <w:pStyle w:val="Bezmezer"/>
      </w:pPr>
    </w:p>
    <w:p w14:paraId="41C6D1D4" w14:textId="6710DC8E" w:rsidR="00541A42" w:rsidRDefault="00541A42" w:rsidP="002D3703">
      <w:pPr>
        <w:pStyle w:val="Bezmezer"/>
      </w:pPr>
      <w:r w:rsidRPr="008838D8">
        <w:rPr>
          <w:b/>
        </w:rPr>
        <w:t>Charakteristika:</w:t>
      </w:r>
      <w:r w:rsidRPr="008838D8">
        <w:t xml:space="preserve"> </w:t>
      </w:r>
      <w:r w:rsidR="00875701">
        <w:t xml:space="preserve">Veterinární přípravek </w:t>
      </w:r>
      <w:proofErr w:type="spellStart"/>
      <w:r w:rsidR="008E1B94">
        <w:t>SKINpet</w:t>
      </w:r>
      <w:proofErr w:type="spellEnd"/>
      <w:r w:rsidR="00F86270" w:rsidRPr="008838D8">
        <w:t xml:space="preserve"> Super </w:t>
      </w:r>
      <w:proofErr w:type="spellStart"/>
      <w:r w:rsidR="00582606">
        <w:t>Spray</w:t>
      </w:r>
      <w:proofErr w:type="spellEnd"/>
      <w:r w:rsidR="00CA3DE2" w:rsidRPr="008838D8">
        <w:t xml:space="preserve"> </w:t>
      </w:r>
      <w:r w:rsidRPr="008838D8">
        <w:t xml:space="preserve">je </w:t>
      </w:r>
      <w:proofErr w:type="spellStart"/>
      <w:r w:rsidRPr="008838D8">
        <w:t>superoxidovaný</w:t>
      </w:r>
      <w:proofErr w:type="spellEnd"/>
      <w:r w:rsidRPr="008838D8">
        <w:t xml:space="preserve">, pH neutrální roztok pro </w:t>
      </w:r>
      <w:r w:rsidR="008D77D2">
        <w:t>čištění</w:t>
      </w:r>
      <w:r w:rsidR="00CA3DE2" w:rsidRPr="008838D8">
        <w:t xml:space="preserve"> zd</w:t>
      </w:r>
      <w:r w:rsidR="000162CC" w:rsidRPr="008838D8">
        <w:t>r</w:t>
      </w:r>
      <w:r w:rsidR="00CA3DE2" w:rsidRPr="008838D8">
        <w:t>avé i poraněné kůže a sliznic</w:t>
      </w:r>
      <w:r w:rsidRPr="008838D8">
        <w:t xml:space="preserve">. </w:t>
      </w:r>
      <w:proofErr w:type="spellStart"/>
      <w:r w:rsidR="008E1B94">
        <w:t>SKINpet</w:t>
      </w:r>
      <w:proofErr w:type="spellEnd"/>
      <w:r w:rsidR="00F86270" w:rsidRPr="008838D8">
        <w:t xml:space="preserve"> Super </w:t>
      </w:r>
      <w:proofErr w:type="spellStart"/>
      <w:r w:rsidR="00582606">
        <w:t>Spray</w:t>
      </w:r>
      <w:proofErr w:type="spellEnd"/>
      <w:r w:rsidR="00F86270" w:rsidRPr="008838D8">
        <w:t xml:space="preserve"> </w:t>
      </w:r>
      <w:r w:rsidR="0025311E">
        <w:t>přispívá ke snížení zátěže způsobené škodlivými</w:t>
      </w:r>
      <w:r w:rsidR="008F7CDB">
        <w:t xml:space="preserve"> </w:t>
      </w:r>
      <w:r w:rsidR="0025311E">
        <w:t>mikroorganismy</w:t>
      </w:r>
      <w:r w:rsidR="00CA3DE2" w:rsidRPr="008838D8">
        <w:t xml:space="preserve"> </w:t>
      </w:r>
      <w:r w:rsidRPr="008838D8">
        <w:t>a vytváří vlhké prostředí, čímž napomáhá organizmu rozvinout vlastní proces hojení.</w:t>
      </w:r>
      <w:r w:rsidR="008F7CDB">
        <w:t xml:space="preserve"> </w:t>
      </w:r>
      <w:r w:rsidR="00A41251">
        <w:t xml:space="preserve">Použití </w:t>
      </w:r>
      <w:r w:rsidRPr="008838D8">
        <w:t>je bezbolestn</w:t>
      </w:r>
      <w:r w:rsidR="00A41251">
        <w:t>é</w:t>
      </w:r>
      <w:r w:rsidRPr="008838D8">
        <w:t>, neštípe a nedráždí, nepoškozuje zdravou tkáň.</w:t>
      </w:r>
    </w:p>
    <w:p w14:paraId="30A5091E" w14:textId="77777777" w:rsidR="00A81E29" w:rsidRPr="008838D8" w:rsidRDefault="00A81E29" w:rsidP="002D3703">
      <w:pPr>
        <w:pStyle w:val="Bezmezer"/>
      </w:pPr>
    </w:p>
    <w:p w14:paraId="036C941A" w14:textId="0CEA124C" w:rsidR="00541A42" w:rsidRPr="008838D8" w:rsidRDefault="00541A42" w:rsidP="00541A42">
      <w:pPr>
        <w:pStyle w:val="Bezmezer"/>
        <w:rPr>
          <w:b/>
          <w:bCs/>
        </w:rPr>
      </w:pPr>
      <w:r w:rsidRPr="008838D8">
        <w:rPr>
          <w:b/>
          <w:bCs/>
        </w:rPr>
        <w:t>Přípravek je možné používat pro všechny cílové druhy zvířat vyjma ryb a obojživelníků.</w:t>
      </w:r>
    </w:p>
    <w:p w14:paraId="777A5400" w14:textId="77777777" w:rsidR="00541A42" w:rsidRPr="008838D8" w:rsidRDefault="00541A42" w:rsidP="00541A42">
      <w:pPr>
        <w:pStyle w:val="Bezmezer"/>
      </w:pPr>
    </w:p>
    <w:p w14:paraId="28DA8542" w14:textId="0ACCB7DE" w:rsidR="00541A42" w:rsidRPr="008838D8" w:rsidRDefault="00541A42" w:rsidP="00541A42">
      <w:pPr>
        <w:pStyle w:val="Bezmezer"/>
      </w:pPr>
      <w:r w:rsidRPr="008838D8">
        <w:rPr>
          <w:b/>
        </w:rPr>
        <w:t>Užití:</w:t>
      </w:r>
      <w:r w:rsidRPr="008838D8">
        <w:t xml:space="preserve"> </w:t>
      </w:r>
      <w:proofErr w:type="spellStart"/>
      <w:r w:rsidR="008E1B94">
        <w:t>SKINpet</w:t>
      </w:r>
      <w:proofErr w:type="spellEnd"/>
      <w:r w:rsidR="008E1B94">
        <w:t xml:space="preserve"> </w:t>
      </w:r>
      <w:r w:rsidR="00F86270" w:rsidRPr="008838D8">
        <w:t>Super</w:t>
      </w:r>
      <w:r w:rsidR="00705D0A" w:rsidRPr="008838D8">
        <w:t xml:space="preserve"> </w:t>
      </w:r>
      <w:proofErr w:type="spellStart"/>
      <w:r w:rsidR="00582606">
        <w:t>Spray</w:t>
      </w:r>
      <w:proofErr w:type="spellEnd"/>
      <w:r w:rsidR="00CA3DE2" w:rsidRPr="008838D8">
        <w:t xml:space="preserve"> </w:t>
      </w:r>
      <w:r w:rsidRPr="008838D8">
        <w:t xml:space="preserve">se </w:t>
      </w:r>
      <w:r w:rsidR="00A41251">
        <w:t>nanese</w:t>
      </w:r>
      <w:r w:rsidR="00A41251" w:rsidRPr="008838D8">
        <w:t xml:space="preserve"> </w:t>
      </w:r>
      <w:r w:rsidRPr="008838D8">
        <w:t xml:space="preserve">na kůži nebo sliznici za účelem vyčištění </w:t>
      </w:r>
      <w:r w:rsidR="006448AF">
        <w:t>postiženého místa</w:t>
      </w:r>
      <w:r w:rsidRPr="008838D8">
        <w:t xml:space="preserve">. Je vhodný pro ošetření </w:t>
      </w:r>
      <w:r w:rsidR="006448AF">
        <w:t>povrchových ran mírnějšího charakteru</w:t>
      </w:r>
      <w:r w:rsidR="00FD045B">
        <w:t>,</w:t>
      </w:r>
      <w:r w:rsidR="006448AF">
        <w:t xml:space="preserve"> a dále jako doplňková péče </w:t>
      </w:r>
      <w:r w:rsidR="00FD045B">
        <w:t xml:space="preserve">u </w:t>
      </w:r>
      <w:r w:rsidRPr="008838D8">
        <w:t>popálenin a</w:t>
      </w:r>
      <w:r w:rsidR="00C30001">
        <w:t> </w:t>
      </w:r>
      <w:r w:rsidR="00CA3DE2" w:rsidRPr="008838D8">
        <w:t>vředů</w:t>
      </w:r>
      <w:r w:rsidRPr="008838D8">
        <w:t>.</w:t>
      </w:r>
      <w:r w:rsidR="00DF0A82">
        <w:t xml:space="preserve"> </w:t>
      </w:r>
      <w:r w:rsidRPr="008838D8">
        <w:t>K ošetření srsti a kůže za účelem odstranění nečistot a zápachu. K</w:t>
      </w:r>
      <w:r w:rsidR="00351041">
        <w:t> </w:t>
      </w:r>
      <w:r w:rsidRPr="008838D8">
        <w:t>ošetření</w:t>
      </w:r>
      <w:r w:rsidR="00351041">
        <w:t xml:space="preserve"> kůže</w:t>
      </w:r>
      <w:r w:rsidRPr="008838D8">
        <w:t>, např.</w:t>
      </w:r>
      <w:r w:rsidR="00C30001">
        <w:t> </w:t>
      </w:r>
      <w:r w:rsidRPr="008838D8">
        <w:t>po</w:t>
      </w:r>
      <w:r w:rsidR="00C30001">
        <w:t> </w:t>
      </w:r>
      <w:r w:rsidRPr="008838D8">
        <w:t>vyjmutí klíštěte. K ošetření meziprstních prostor a záhybů kůže.</w:t>
      </w:r>
    </w:p>
    <w:p w14:paraId="623703F3" w14:textId="77777777" w:rsidR="00925DBC" w:rsidRPr="008838D8" w:rsidRDefault="00925DBC" w:rsidP="00541A42">
      <w:pPr>
        <w:pStyle w:val="Bezmezer"/>
      </w:pPr>
    </w:p>
    <w:p w14:paraId="739F6C59" w14:textId="0DE8128B" w:rsidR="00541A42" w:rsidRPr="008838D8" w:rsidRDefault="00541A42" w:rsidP="00541A42">
      <w:pPr>
        <w:pStyle w:val="Bezmezer"/>
      </w:pPr>
      <w:r w:rsidRPr="008838D8">
        <w:rPr>
          <w:b/>
        </w:rPr>
        <w:t>Složení:</w:t>
      </w:r>
      <w:r w:rsidR="004049A3" w:rsidRPr="008838D8">
        <w:t xml:space="preserve"> </w:t>
      </w:r>
      <w:proofErr w:type="spellStart"/>
      <w:r w:rsidR="000F09D8">
        <w:t>S</w:t>
      </w:r>
      <w:r w:rsidR="004049A3" w:rsidRPr="008838D8">
        <w:t>uperoxidovaný</w:t>
      </w:r>
      <w:proofErr w:type="spellEnd"/>
      <w:r w:rsidR="004049A3" w:rsidRPr="008838D8">
        <w:t xml:space="preserve"> roztok </w:t>
      </w:r>
      <w:r w:rsidR="00ED3460">
        <w:t>–</w:t>
      </w:r>
      <w:r w:rsidR="004049A3" w:rsidRPr="008838D8">
        <w:t xml:space="preserve"> voda</w:t>
      </w:r>
      <w:r w:rsidRPr="008838D8">
        <w:t xml:space="preserve"> 99,8 %,</w:t>
      </w:r>
      <w:r w:rsidR="004049A3" w:rsidRPr="008838D8">
        <w:t xml:space="preserve"> (</w:t>
      </w:r>
      <w:r w:rsidRPr="008838D8">
        <w:t>kyselina chlorná, chlornan sodný, chlordioxid, chlorid sodný, peroxid vodíku,</w:t>
      </w:r>
      <w:r w:rsidR="004049A3" w:rsidRPr="008838D8">
        <w:t xml:space="preserve"> </w:t>
      </w:r>
      <w:r w:rsidR="00FD045B">
        <w:t>ozon</w:t>
      </w:r>
      <w:r w:rsidR="0018585A">
        <w:t xml:space="preserve"> – </w:t>
      </w:r>
      <w:r w:rsidRPr="008838D8">
        <w:t>0,2</w:t>
      </w:r>
      <w:r w:rsidR="00187ADD">
        <w:t xml:space="preserve"> </w:t>
      </w:r>
      <w:r w:rsidRPr="008838D8">
        <w:t>%</w:t>
      </w:r>
      <w:r w:rsidR="0018585A">
        <w:t>)</w:t>
      </w:r>
      <w:r w:rsidR="00E467F8" w:rsidRPr="008838D8">
        <w:t>.</w:t>
      </w:r>
    </w:p>
    <w:p w14:paraId="460C81D3" w14:textId="77777777" w:rsidR="00925DBC" w:rsidRPr="008838D8" w:rsidRDefault="00925DBC" w:rsidP="00541A42">
      <w:pPr>
        <w:pStyle w:val="Bezmezer"/>
      </w:pPr>
    </w:p>
    <w:p w14:paraId="21B9ECB6" w14:textId="77777777" w:rsidR="00A41251" w:rsidRDefault="00541A42" w:rsidP="00541A42">
      <w:pPr>
        <w:pStyle w:val="Bezmezer"/>
      </w:pPr>
      <w:r w:rsidRPr="008838D8">
        <w:rPr>
          <w:b/>
        </w:rPr>
        <w:t>Pokyny pro první pomoc:</w:t>
      </w:r>
      <w:r w:rsidRPr="008838D8">
        <w:t xml:space="preserve"> </w:t>
      </w:r>
    </w:p>
    <w:p w14:paraId="3E02A9C8" w14:textId="77777777" w:rsidR="00A41251" w:rsidRDefault="00541A42" w:rsidP="00541A42">
      <w:pPr>
        <w:pStyle w:val="Bezmezer"/>
      </w:pPr>
      <w:r w:rsidRPr="008838D8">
        <w:rPr>
          <w:u w:val="single"/>
        </w:rPr>
        <w:t>Při nadýchání:</w:t>
      </w:r>
      <w:r w:rsidRPr="008838D8">
        <w:t xml:space="preserve"> běžně nezpůsobuje podráždění,</w:t>
      </w:r>
      <w:r w:rsidR="00251054">
        <w:t xml:space="preserve"> </w:t>
      </w:r>
      <w:r w:rsidRPr="008838D8">
        <w:t>výjimečně u citlivých jedinců je doporučeno zajistit přívod čerstvého vzduchu.</w:t>
      </w:r>
      <w:r w:rsidR="002E3865">
        <w:t xml:space="preserve"> </w:t>
      </w:r>
    </w:p>
    <w:p w14:paraId="12E3D2BE" w14:textId="77777777" w:rsidR="00A41251" w:rsidRDefault="00541A42" w:rsidP="00541A42">
      <w:pPr>
        <w:pStyle w:val="Bezmezer"/>
      </w:pPr>
      <w:r w:rsidRPr="008838D8">
        <w:rPr>
          <w:u w:val="single"/>
        </w:rPr>
        <w:t>Při styku s kůží</w:t>
      </w:r>
      <w:r w:rsidRPr="008838D8">
        <w:t>: není dráždivý, pouze u</w:t>
      </w:r>
      <w:r w:rsidR="00C30001">
        <w:t> </w:t>
      </w:r>
      <w:r w:rsidRPr="008838D8">
        <w:t>jedinců velmi citlivých na chlor se muže objevit slabé podráždění, které po krátkém čase vymizí.</w:t>
      </w:r>
      <w:r w:rsidR="00CA3DE2" w:rsidRPr="008838D8">
        <w:t xml:space="preserve"> </w:t>
      </w:r>
    </w:p>
    <w:p w14:paraId="07117443" w14:textId="073838B3" w:rsidR="00541A42" w:rsidRPr="008838D8" w:rsidRDefault="00541A42" w:rsidP="00541A42">
      <w:pPr>
        <w:pStyle w:val="Bezmezer"/>
      </w:pPr>
      <w:r w:rsidRPr="008838D8">
        <w:rPr>
          <w:u w:val="single"/>
        </w:rPr>
        <w:t>Při</w:t>
      </w:r>
      <w:r w:rsidR="00C30001">
        <w:rPr>
          <w:u w:val="single"/>
        </w:rPr>
        <w:t> </w:t>
      </w:r>
      <w:r w:rsidRPr="008838D8">
        <w:rPr>
          <w:u w:val="single"/>
        </w:rPr>
        <w:t>zasažení očí:</w:t>
      </w:r>
      <w:r w:rsidRPr="008838D8">
        <w:t xml:space="preserve"> není dráždivý, u velmi citlivých jedinců při podráždění vymývat oči tekoucí vodou.</w:t>
      </w:r>
    </w:p>
    <w:p w14:paraId="5036452E" w14:textId="2A4CFA3F" w:rsidR="00541A42" w:rsidRPr="008838D8" w:rsidRDefault="00541A42" w:rsidP="00541A42">
      <w:pPr>
        <w:pStyle w:val="Bezmezer"/>
      </w:pPr>
      <w:r w:rsidRPr="008838D8">
        <w:rPr>
          <w:u w:val="single"/>
        </w:rPr>
        <w:t>Při požití:</w:t>
      </w:r>
      <w:r w:rsidRPr="008838D8">
        <w:t xml:space="preserve"> v případě požití množství menšího než 1</w:t>
      </w:r>
      <w:r w:rsidR="001E1F70" w:rsidRPr="008838D8">
        <w:t xml:space="preserve"> </w:t>
      </w:r>
      <w:r w:rsidRPr="008838D8">
        <w:t>dcl přípravku nejsou potřebná žádná opatření, vhodné je vypít sklenici vody. V případě požití většího množství: u lidí vypláchnout ústa pitnou vodou a vypít 0,5 l vody, nevyvolávat zvracení, přivolat lékaře a ukázat etiketu</w:t>
      </w:r>
      <w:r w:rsidR="00415B8D" w:rsidRPr="008838D8">
        <w:t xml:space="preserve"> </w:t>
      </w:r>
      <w:r w:rsidRPr="008838D8">
        <w:t>výrobku, u zvířat nechat zvíře vypít (lze-li to) vetší množství vody a přivolat veterinárního lékaře.</w:t>
      </w:r>
    </w:p>
    <w:p w14:paraId="4D08D7CB" w14:textId="77777777" w:rsidR="00925DBC" w:rsidRPr="008838D8" w:rsidRDefault="00925DBC" w:rsidP="00541A42">
      <w:pPr>
        <w:pStyle w:val="Bezmezer"/>
      </w:pPr>
    </w:p>
    <w:p w14:paraId="506F1B8E" w14:textId="62F36BD5" w:rsidR="00541A42" w:rsidRPr="008838D8" w:rsidRDefault="00541A42" w:rsidP="00541A42">
      <w:pPr>
        <w:pStyle w:val="Bezmezer"/>
      </w:pPr>
      <w:r w:rsidRPr="008838D8">
        <w:rPr>
          <w:b/>
        </w:rPr>
        <w:t>Návod na použití:</w:t>
      </w:r>
      <w:r w:rsidR="00925DBC" w:rsidRPr="008838D8">
        <w:t xml:space="preserve"> </w:t>
      </w:r>
      <w:r w:rsidR="00A41251">
        <w:t>Naneste</w:t>
      </w:r>
      <w:r w:rsidR="00A41251" w:rsidRPr="008838D8">
        <w:t xml:space="preserve"> </w:t>
      </w:r>
      <w:r w:rsidR="00925DBC" w:rsidRPr="008838D8">
        <w:t>neředě</w:t>
      </w:r>
      <w:r w:rsidRPr="008838D8">
        <w:t xml:space="preserve">ný </w:t>
      </w:r>
      <w:proofErr w:type="spellStart"/>
      <w:r w:rsidR="009E7DE4">
        <w:t>SKINpet</w:t>
      </w:r>
      <w:proofErr w:type="spellEnd"/>
      <w:r w:rsidR="00702DD1" w:rsidRPr="008838D8">
        <w:t xml:space="preserve"> </w:t>
      </w:r>
      <w:r w:rsidR="00F86270" w:rsidRPr="008838D8">
        <w:t xml:space="preserve">Super </w:t>
      </w:r>
      <w:proofErr w:type="spellStart"/>
      <w:r w:rsidR="00182412">
        <w:t>Spray</w:t>
      </w:r>
      <w:proofErr w:type="spellEnd"/>
      <w:r w:rsidR="00925DBC" w:rsidRPr="008838D8">
        <w:t xml:space="preserve"> na </w:t>
      </w:r>
      <w:r w:rsidR="00351041">
        <w:t>postižená</w:t>
      </w:r>
      <w:r w:rsidR="00351041" w:rsidRPr="008838D8">
        <w:t xml:space="preserve"> </w:t>
      </w:r>
      <w:r w:rsidR="00925DBC" w:rsidRPr="008838D8">
        <w:t>místa postři</w:t>
      </w:r>
      <w:r w:rsidRPr="008838D8">
        <w:t>kem,</w:t>
      </w:r>
      <w:r w:rsidR="00925DBC" w:rsidRPr="008838D8">
        <w:t xml:space="preserve"> </w:t>
      </w:r>
      <w:r w:rsidRPr="008838D8">
        <w:t>omý</w:t>
      </w:r>
      <w:r w:rsidR="00925DBC" w:rsidRPr="008838D8">
        <w:t>váním, koupelí, potíráním navlhč</w:t>
      </w:r>
      <w:r w:rsidRPr="008838D8">
        <w:t>eným</w:t>
      </w:r>
      <w:r w:rsidR="00925DBC" w:rsidRPr="008838D8">
        <w:t xml:space="preserve"> </w:t>
      </w:r>
      <w:r w:rsidRPr="008838D8">
        <w:t>tam</w:t>
      </w:r>
      <w:r w:rsidR="00925DBC" w:rsidRPr="008838D8">
        <w:t>ponem, přiložením gázy navlhč</w:t>
      </w:r>
      <w:r w:rsidRPr="008838D8">
        <w:t>ené</w:t>
      </w:r>
      <w:r w:rsidR="00925DBC" w:rsidRPr="008838D8">
        <w:t xml:space="preserve"> v </w:t>
      </w:r>
      <w:r w:rsidRPr="008838D8">
        <w:t>ro</w:t>
      </w:r>
      <w:r w:rsidR="00925DBC" w:rsidRPr="008838D8">
        <w:t>ztoku podle potře</w:t>
      </w:r>
      <w:r w:rsidRPr="008838D8">
        <w:t>by</w:t>
      </w:r>
      <w:r w:rsidR="00702DD1" w:rsidRPr="008838D8">
        <w:t xml:space="preserve"> </w:t>
      </w:r>
      <w:r w:rsidR="002D3703" w:rsidRPr="008838D8">
        <w:t>i</w:t>
      </w:r>
      <w:r w:rsidR="00C30001">
        <w:t> </w:t>
      </w:r>
      <w:r w:rsidR="00925DBC" w:rsidRPr="008838D8">
        <w:t xml:space="preserve">vícekrát denně. Roztok není třeba oplachovat. </w:t>
      </w:r>
    </w:p>
    <w:p w14:paraId="5180E7A8" w14:textId="77777777" w:rsidR="002D3703" w:rsidRPr="008838D8" w:rsidRDefault="002D3703" w:rsidP="00541A42">
      <w:pPr>
        <w:pStyle w:val="Bezmezer"/>
      </w:pPr>
    </w:p>
    <w:p w14:paraId="45977C69" w14:textId="7E96C4FC" w:rsidR="00524140" w:rsidRPr="008838D8" w:rsidRDefault="00925DBC" w:rsidP="00541A42">
      <w:pPr>
        <w:pStyle w:val="Bezmezer"/>
      </w:pPr>
      <w:r w:rsidRPr="008838D8">
        <w:rPr>
          <w:b/>
        </w:rPr>
        <w:t xml:space="preserve">Manipulace a </w:t>
      </w:r>
      <w:r w:rsidR="0025311E">
        <w:rPr>
          <w:b/>
        </w:rPr>
        <w:t>uchovávání</w:t>
      </w:r>
      <w:r w:rsidR="00541A42" w:rsidRPr="008838D8">
        <w:rPr>
          <w:b/>
        </w:rPr>
        <w:t>:</w:t>
      </w:r>
      <w:r w:rsidRPr="008838D8">
        <w:t xml:space="preserve"> </w:t>
      </w:r>
      <w:r w:rsidR="003D729F" w:rsidRPr="008838D8">
        <w:t xml:space="preserve">Dlouhodobě </w:t>
      </w:r>
      <w:r w:rsidR="003D7386">
        <w:t>uchovávejte</w:t>
      </w:r>
      <w:r w:rsidR="003D7386" w:rsidRPr="008838D8">
        <w:t xml:space="preserve"> </w:t>
      </w:r>
      <w:r w:rsidR="003D729F" w:rsidRPr="008838D8">
        <w:t xml:space="preserve">v původních obalech mimo </w:t>
      </w:r>
      <w:r w:rsidR="00FD045B">
        <w:t xml:space="preserve">dohled a </w:t>
      </w:r>
      <w:r w:rsidR="003D729F" w:rsidRPr="008838D8">
        <w:t>dosah dětí v chladnu a temnu, krátkodobě (při používání) možno skladovat maximálně do teploty 30</w:t>
      </w:r>
      <w:r w:rsidR="003D7386">
        <w:t xml:space="preserve"> </w:t>
      </w:r>
      <w:r w:rsidR="003D729F" w:rsidRPr="008838D8">
        <w:t>°C. Malé množství přípravku je možné zneškodnit naředěním vodou a spláchnutím do odpadové kanalizace. Prázdné obaly po vypláchnutí vodou mohou být odstraňovány společně s komunálním odpadem.</w:t>
      </w:r>
      <w:r w:rsidR="00524140" w:rsidRPr="008838D8">
        <w:t xml:space="preserve"> </w:t>
      </w:r>
      <w:r w:rsidRPr="008838D8">
        <w:t>Přípravek je č</w:t>
      </w:r>
      <w:r w:rsidR="00541A42" w:rsidRPr="008838D8">
        <w:t>irá kapalina se</w:t>
      </w:r>
      <w:r w:rsidRPr="008838D8">
        <w:t xml:space="preserve"> </w:t>
      </w:r>
      <w:r w:rsidR="00541A42" w:rsidRPr="008838D8">
        <w:t xml:space="preserve">slabým zápachem chloru. </w:t>
      </w:r>
    </w:p>
    <w:p w14:paraId="060AD11A" w14:textId="77777777" w:rsidR="00524140" w:rsidRPr="008838D8" w:rsidRDefault="00524140" w:rsidP="00541A42">
      <w:pPr>
        <w:pStyle w:val="Bezmezer"/>
      </w:pPr>
    </w:p>
    <w:p w14:paraId="6D7D6E01" w14:textId="734407AD" w:rsidR="00541A42" w:rsidRPr="008838D8" w:rsidRDefault="00925DBC" w:rsidP="00541A42">
      <w:pPr>
        <w:pStyle w:val="Bezmezer"/>
      </w:pPr>
      <w:r w:rsidRPr="008838D8">
        <w:rPr>
          <w:b/>
          <w:bCs/>
        </w:rPr>
        <w:t>Doba použitelnosti:</w:t>
      </w:r>
      <w:r w:rsidRPr="008838D8">
        <w:t xml:space="preserve"> 1</w:t>
      </w:r>
      <w:r w:rsidR="000705C1" w:rsidRPr="008838D8">
        <w:t>2</w:t>
      </w:r>
      <w:r w:rsidRPr="008838D8">
        <w:t xml:space="preserve"> měsíců, spotř</w:t>
      </w:r>
      <w:r w:rsidR="00541A42" w:rsidRPr="008838D8">
        <w:t>ebujte</w:t>
      </w:r>
      <w:r w:rsidRPr="008838D8">
        <w:t xml:space="preserve"> do 6 měsíců</w:t>
      </w:r>
      <w:r w:rsidR="00541A42" w:rsidRPr="008838D8">
        <w:t xml:space="preserve"> po prv</w:t>
      </w:r>
      <w:r w:rsidRPr="008838D8">
        <w:t>ním otevř</w:t>
      </w:r>
      <w:r w:rsidR="00541A42" w:rsidRPr="008838D8">
        <w:t>ení balení.</w:t>
      </w:r>
    </w:p>
    <w:p w14:paraId="6B64032E" w14:textId="76DAFDDC" w:rsidR="00C65D7A" w:rsidRPr="008838D8" w:rsidRDefault="00C65D7A" w:rsidP="00541A42">
      <w:pPr>
        <w:pStyle w:val="Bezmezer"/>
      </w:pPr>
    </w:p>
    <w:p w14:paraId="4A49CE64" w14:textId="67894596" w:rsidR="00C65D7A" w:rsidRPr="008838D8" w:rsidRDefault="00C65D7A" w:rsidP="00541A42">
      <w:pPr>
        <w:pStyle w:val="Bezmezer"/>
        <w:rPr>
          <w:b/>
        </w:rPr>
      </w:pPr>
      <w:r w:rsidRPr="008838D8">
        <w:rPr>
          <w:b/>
        </w:rPr>
        <w:t>Číslo schválení:</w:t>
      </w:r>
      <w:r w:rsidR="002B2C57">
        <w:rPr>
          <w:b/>
        </w:rPr>
        <w:t xml:space="preserve"> </w:t>
      </w:r>
      <w:r w:rsidR="002B2C57" w:rsidRPr="002B2C57">
        <w:t>429-22/C</w:t>
      </w:r>
    </w:p>
    <w:p w14:paraId="65CCFB67" w14:textId="77777777" w:rsidR="00524140" w:rsidRPr="008838D8" w:rsidRDefault="00524140" w:rsidP="00541A42">
      <w:pPr>
        <w:pStyle w:val="Bezmezer"/>
      </w:pPr>
    </w:p>
    <w:p w14:paraId="04A2F06B" w14:textId="76F05346" w:rsidR="00420FD3" w:rsidRPr="008838D8" w:rsidRDefault="00925DBC" w:rsidP="00541A42">
      <w:pPr>
        <w:pStyle w:val="Bezmezer"/>
      </w:pPr>
      <w:r w:rsidRPr="008838D8">
        <w:rPr>
          <w:b/>
          <w:bCs/>
        </w:rPr>
        <w:t>Upozornění:</w:t>
      </w:r>
      <w:r w:rsidRPr="008838D8">
        <w:t xml:space="preserve"> Přípravek by se nemě</w:t>
      </w:r>
      <w:r w:rsidR="00541A42" w:rsidRPr="008838D8">
        <w:t>l dostat do</w:t>
      </w:r>
      <w:r w:rsidRPr="008838D8">
        <w:t xml:space="preserve"> styku s </w:t>
      </w:r>
      <w:r w:rsidR="00541A42" w:rsidRPr="008838D8">
        <w:t>kyselinami (riziko úniku malého množství</w:t>
      </w:r>
      <w:r w:rsidRPr="008838D8">
        <w:t xml:space="preserve"> </w:t>
      </w:r>
      <w:r w:rsidR="00541A42" w:rsidRPr="008838D8">
        <w:t>plynného chloru).</w:t>
      </w:r>
      <w:r w:rsidR="00524140" w:rsidRPr="008838D8">
        <w:t xml:space="preserve"> Uchováv</w:t>
      </w:r>
      <w:r w:rsidR="00725F77" w:rsidRPr="008838D8">
        <w:t>at</w:t>
      </w:r>
      <w:r w:rsidR="00524140" w:rsidRPr="008838D8">
        <w:t xml:space="preserve"> mimo dohled a dosah dětí.</w:t>
      </w:r>
      <w:r w:rsidR="00E467F8" w:rsidRPr="008838D8">
        <w:t xml:space="preserve"> Pouze pro zvířata.</w:t>
      </w:r>
      <w:r w:rsidR="006448AF">
        <w:t xml:space="preserve"> </w:t>
      </w:r>
      <w:r w:rsidR="006448AF" w:rsidRPr="00B81C1C">
        <w:t>Přípravek není náhradou veterinární péče a léčiv doporučených veterinárním lékařem.</w:t>
      </w:r>
    </w:p>
    <w:p w14:paraId="1DFB422B" w14:textId="03AD0598" w:rsidR="00705D0A" w:rsidRPr="008838D8" w:rsidRDefault="00705D0A" w:rsidP="00705D0A">
      <w:pPr>
        <w:pStyle w:val="Bezmezer"/>
      </w:pPr>
      <w:r w:rsidRPr="008838D8">
        <w:rPr>
          <w:b/>
        </w:rPr>
        <w:lastRenderedPageBreak/>
        <w:t>Výrobce:</w:t>
      </w:r>
      <w:r w:rsidRPr="008838D8">
        <w:t xml:space="preserve"> </w:t>
      </w:r>
      <w:proofErr w:type="spellStart"/>
      <w:r w:rsidRPr="008838D8">
        <w:t>NewWaterMeaning</w:t>
      </w:r>
      <w:proofErr w:type="spellEnd"/>
      <w:r w:rsidRPr="008838D8">
        <w:t xml:space="preserve"> s.r.o., Pob</w:t>
      </w:r>
      <w:r w:rsidR="00BF6D2A" w:rsidRPr="008838D8">
        <w:t>ř</w:t>
      </w:r>
      <w:r w:rsidR="00A055BC" w:rsidRPr="008838D8">
        <w:t>ežní 249</w:t>
      </w:r>
      <w:r w:rsidRPr="008838D8">
        <w:t>/4</w:t>
      </w:r>
      <w:r w:rsidR="00A055BC" w:rsidRPr="008838D8">
        <w:t>6</w:t>
      </w:r>
      <w:r w:rsidRPr="008838D8">
        <w:t>, Praha 186</w:t>
      </w:r>
      <w:r w:rsidR="00A055BC" w:rsidRPr="008838D8">
        <w:t xml:space="preserve"> </w:t>
      </w:r>
      <w:r w:rsidRPr="008838D8">
        <w:t xml:space="preserve">00, </w:t>
      </w:r>
      <w:r w:rsidR="00E467F8" w:rsidRPr="008838D8">
        <w:t>Č</w:t>
      </w:r>
      <w:r w:rsidRPr="008838D8">
        <w:t>eská republika</w:t>
      </w:r>
    </w:p>
    <w:p w14:paraId="61FFB1FE" w14:textId="77777777" w:rsidR="003D7386" w:rsidRPr="008838D8" w:rsidRDefault="003D7386" w:rsidP="00705D0A">
      <w:pPr>
        <w:pStyle w:val="Bezmezer"/>
      </w:pPr>
    </w:p>
    <w:p w14:paraId="29228898" w14:textId="65484DC6" w:rsidR="0025311E" w:rsidRPr="00455185" w:rsidRDefault="00705D0A" w:rsidP="00CA3DE2">
      <w:pPr>
        <w:pStyle w:val="Bezmezer"/>
      </w:pPr>
      <w:r w:rsidRPr="008838D8">
        <w:rPr>
          <w:b/>
        </w:rPr>
        <w:t>Držitel rozhodnutí o schválení:</w:t>
      </w:r>
      <w:r w:rsidRPr="008838D8">
        <w:t xml:space="preserve"> </w:t>
      </w:r>
      <w:proofErr w:type="spellStart"/>
      <w:r w:rsidRPr="008838D8">
        <w:t>Cymedica</w:t>
      </w:r>
      <w:proofErr w:type="spellEnd"/>
      <w:r w:rsidRPr="008838D8">
        <w:t xml:space="preserve"> spol. s</w:t>
      </w:r>
      <w:r w:rsidR="00083D26">
        <w:t xml:space="preserve"> </w:t>
      </w:r>
      <w:r w:rsidRPr="008838D8">
        <w:t>r.o., Pod Nádražím 308</w:t>
      </w:r>
      <w:r w:rsidR="0093522E">
        <w:t>/24</w:t>
      </w:r>
      <w:r w:rsidRPr="008838D8">
        <w:t>, Ho</w:t>
      </w:r>
      <w:r w:rsidR="00FB47F4" w:rsidRPr="008838D8">
        <w:t>ř</w:t>
      </w:r>
      <w:r w:rsidRPr="008838D8">
        <w:t>ovice 268</w:t>
      </w:r>
      <w:r w:rsidR="00A055BC" w:rsidRPr="008838D8">
        <w:t xml:space="preserve"> </w:t>
      </w:r>
      <w:r w:rsidRPr="008838D8">
        <w:t xml:space="preserve">01, </w:t>
      </w:r>
      <w:r w:rsidR="00FB47F4" w:rsidRPr="008838D8">
        <w:t>Č</w:t>
      </w:r>
      <w:r w:rsidRPr="008838D8">
        <w:t>eská republika</w:t>
      </w:r>
    </w:p>
    <w:sectPr w:rsidR="0025311E" w:rsidRPr="004551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8B0FD8" w16cex:dateUtc="2025-10-10T10:25:00Z"/>
  <w16cex:commentExtensible w16cex:durableId="77AE8EF3" w16cex:dateUtc="2025-10-10T10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6B865" w14:textId="77777777" w:rsidR="007A5016" w:rsidRDefault="007A5016" w:rsidP="004B0A87">
      <w:pPr>
        <w:spacing w:after="0" w:line="240" w:lineRule="auto"/>
      </w:pPr>
      <w:r>
        <w:separator/>
      </w:r>
    </w:p>
  </w:endnote>
  <w:endnote w:type="continuationSeparator" w:id="0">
    <w:p w14:paraId="0686459F" w14:textId="77777777" w:rsidR="007A5016" w:rsidRDefault="007A5016" w:rsidP="004B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CCB4" w14:textId="77777777" w:rsidR="005D78F3" w:rsidRDefault="005D78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1BA9" w14:textId="77777777" w:rsidR="005D78F3" w:rsidRDefault="005D78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FD75" w14:textId="77777777" w:rsidR="005D78F3" w:rsidRDefault="005D78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F178" w14:textId="77777777" w:rsidR="007A5016" w:rsidRDefault="007A5016" w:rsidP="004B0A87">
      <w:pPr>
        <w:spacing w:after="0" w:line="240" w:lineRule="auto"/>
      </w:pPr>
      <w:r>
        <w:separator/>
      </w:r>
    </w:p>
  </w:footnote>
  <w:footnote w:type="continuationSeparator" w:id="0">
    <w:p w14:paraId="7D237CDD" w14:textId="77777777" w:rsidR="007A5016" w:rsidRDefault="007A5016" w:rsidP="004B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B6D19" w14:textId="77777777" w:rsidR="005D78F3" w:rsidRDefault="005D78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51FA4" w14:textId="027057F5" w:rsidR="00A41251" w:rsidRPr="00E1769A" w:rsidRDefault="00A41251" w:rsidP="00A41251">
    <w:pPr>
      <w:jc w:val="both"/>
      <w:rPr>
        <w:bCs/>
      </w:rPr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>
      <w:rPr>
        <w:bCs/>
      </w:rPr>
      <w:t> z</w:t>
    </w:r>
    <w:r w:rsidRPr="00E1769A">
      <w:rPr>
        <w:bCs/>
      </w:rPr>
      <w:t>n.</w:t>
    </w:r>
    <w:r>
      <w:rPr>
        <w:bCs/>
      </w:rPr>
      <w:t> </w:t>
    </w:r>
    <w:sdt>
      <w:sdtPr>
        <w:id w:val="2145694351"/>
        <w:placeholder>
          <w:docPart w:val="12C8921F45ED4976B3DE1B40B5D85CFD"/>
        </w:placeholder>
        <w:text/>
      </w:sdtPr>
      <w:sdtEndPr/>
      <w:sdtContent>
        <w:r>
          <w:t>USKVBL/7193/2025/POD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12C8921F45ED4976B3DE1B40B5D85CFD"/>
        </w:placeholder>
        <w:text/>
      </w:sdtPr>
      <w:sdtEndPr/>
      <w:sdtContent>
        <w:r w:rsidR="005D78F3" w:rsidRPr="005D78F3">
          <w:rPr>
            <w:rFonts w:eastAsia="Times New Roman"/>
            <w:lang w:eastAsia="cs-CZ"/>
          </w:rPr>
          <w:t>USKVBL/14442/2025/REG-Gro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B4C8F8EE42C445DB9D72B7B284CF1F3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D78F3">
          <w:rPr>
            <w:bCs/>
          </w:rPr>
          <w:t>10.11.2025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20C67C933AF48BBB0742B4E5A8584E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BC64630258F48AC8E854DE1F8CC17C3"/>
        </w:placeholder>
        <w:text/>
      </w:sdtPr>
      <w:sdtEndPr/>
      <w:sdtContent>
        <w:proofErr w:type="spellStart"/>
        <w:r w:rsidRPr="008F4651">
          <w:t>SKINpet</w:t>
        </w:r>
        <w:proofErr w:type="spellEnd"/>
        <w:r w:rsidRPr="008F4651">
          <w:t xml:space="preserve"> Super </w:t>
        </w:r>
        <w:proofErr w:type="spellStart"/>
        <w:r>
          <w:t>Spray</w:t>
        </w:r>
        <w:proofErr w:type="spellEnd"/>
      </w:sdtContent>
    </w:sdt>
  </w:p>
  <w:p w14:paraId="72449C07" w14:textId="77777777" w:rsidR="004B0A87" w:rsidRDefault="004B0A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8E47" w14:textId="77777777" w:rsidR="005D78F3" w:rsidRDefault="005D78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42"/>
    <w:rsid w:val="000162CC"/>
    <w:rsid w:val="00044A35"/>
    <w:rsid w:val="000705C1"/>
    <w:rsid w:val="00083D26"/>
    <w:rsid w:val="0009406D"/>
    <w:rsid w:val="000A70D2"/>
    <w:rsid w:val="000E4103"/>
    <w:rsid w:val="000F09D8"/>
    <w:rsid w:val="001315EF"/>
    <w:rsid w:val="0015426F"/>
    <w:rsid w:val="00182412"/>
    <w:rsid w:val="0018585A"/>
    <w:rsid w:val="00187ADD"/>
    <w:rsid w:val="001E1F70"/>
    <w:rsid w:val="001E3CC8"/>
    <w:rsid w:val="001F506D"/>
    <w:rsid w:val="001F6B1C"/>
    <w:rsid w:val="002370B7"/>
    <w:rsid w:val="00251054"/>
    <w:rsid w:val="0025311E"/>
    <w:rsid w:val="002B2C57"/>
    <w:rsid w:val="002D3703"/>
    <w:rsid w:val="002E3865"/>
    <w:rsid w:val="003006B6"/>
    <w:rsid w:val="00321CF5"/>
    <w:rsid w:val="00351041"/>
    <w:rsid w:val="0035296B"/>
    <w:rsid w:val="00361B2A"/>
    <w:rsid w:val="003D729F"/>
    <w:rsid w:val="003D7386"/>
    <w:rsid w:val="004049A3"/>
    <w:rsid w:val="00415B8D"/>
    <w:rsid w:val="00420FD3"/>
    <w:rsid w:val="00421E72"/>
    <w:rsid w:val="00433BF0"/>
    <w:rsid w:val="00455185"/>
    <w:rsid w:val="004B0A87"/>
    <w:rsid w:val="0050352A"/>
    <w:rsid w:val="00524140"/>
    <w:rsid w:val="00541A42"/>
    <w:rsid w:val="00542D43"/>
    <w:rsid w:val="005664D7"/>
    <w:rsid w:val="00582606"/>
    <w:rsid w:val="005D78F3"/>
    <w:rsid w:val="00610539"/>
    <w:rsid w:val="00627A03"/>
    <w:rsid w:val="006448AF"/>
    <w:rsid w:val="006638BA"/>
    <w:rsid w:val="00686A4E"/>
    <w:rsid w:val="006A1A76"/>
    <w:rsid w:val="006A6984"/>
    <w:rsid w:val="00702DD1"/>
    <w:rsid w:val="00705D0A"/>
    <w:rsid w:val="00725F77"/>
    <w:rsid w:val="007A5016"/>
    <w:rsid w:val="007C18C7"/>
    <w:rsid w:val="00823BEA"/>
    <w:rsid w:val="00860119"/>
    <w:rsid w:val="00875701"/>
    <w:rsid w:val="008838D8"/>
    <w:rsid w:val="008D0E70"/>
    <w:rsid w:val="008D77D2"/>
    <w:rsid w:val="008E1B94"/>
    <w:rsid w:val="008F7CDB"/>
    <w:rsid w:val="00925DBC"/>
    <w:rsid w:val="0093522E"/>
    <w:rsid w:val="00970A5B"/>
    <w:rsid w:val="009725CD"/>
    <w:rsid w:val="009B6B2A"/>
    <w:rsid w:val="009E7DE4"/>
    <w:rsid w:val="009F580D"/>
    <w:rsid w:val="00A01012"/>
    <w:rsid w:val="00A055BC"/>
    <w:rsid w:val="00A31602"/>
    <w:rsid w:val="00A41251"/>
    <w:rsid w:val="00A81E29"/>
    <w:rsid w:val="00A82BFC"/>
    <w:rsid w:val="00AD47A0"/>
    <w:rsid w:val="00B11550"/>
    <w:rsid w:val="00B37FE8"/>
    <w:rsid w:val="00B62626"/>
    <w:rsid w:val="00B823AA"/>
    <w:rsid w:val="00BA5FDE"/>
    <w:rsid w:val="00BD327E"/>
    <w:rsid w:val="00BF6D2A"/>
    <w:rsid w:val="00C05EEA"/>
    <w:rsid w:val="00C30001"/>
    <w:rsid w:val="00C65D7A"/>
    <w:rsid w:val="00C8775D"/>
    <w:rsid w:val="00C96DB8"/>
    <w:rsid w:val="00CA3DE2"/>
    <w:rsid w:val="00CE264D"/>
    <w:rsid w:val="00CF70E5"/>
    <w:rsid w:val="00D43E26"/>
    <w:rsid w:val="00D46C67"/>
    <w:rsid w:val="00DA76D3"/>
    <w:rsid w:val="00DC7AD8"/>
    <w:rsid w:val="00DD6F54"/>
    <w:rsid w:val="00DF0A82"/>
    <w:rsid w:val="00E342AB"/>
    <w:rsid w:val="00E450B7"/>
    <w:rsid w:val="00E467F8"/>
    <w:rsid w:val="00E73307"/>
    <w:rsid w:val="00ED3460"/>
    <w:rsid w:val="00F13AB4"/>
    <w:rsid w:val="00F30102"/>
    <w:rsid w:val="00F86270"/>
    <w:rsid w:val="00FA6EF3"/>
    <w:rsid w:val="00FB47F4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2F39"/>
  <w15:docId w15:val="{266663C2-821A-4E9F-9E72-751C247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1A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70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162CC"/>
    <w:pPr>
      <w:spacing w:after="0" w:line="240" w:lineRule="auto"/>
    </w:pPr>
  </w:style>
  <w:style w:type="character" w:styleId="Hypertextovodkaz">
    <w:name w:val="Hyperlink"/>
    <w:unhideWhenUsed/>
    <w:rsid w:val="00970A5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97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0A5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A87"/>
  </w:style>
  <w:style w:type="paragraph" w:styleId="Zpat">
    <w:name w:val="footer"/>
    <w:basedOn w:val="Normln"/>
    <w:link w:val="ZpatChar"/>
    <w:uiPriority w:val="99"/>
    <w:unhideWhenUsed/>
    <w:rsid w:val="004B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A87"/>
  </w:style>
  <w:style w:type="character" w:styleId="Zstupntext">
    <w:name w:val="Placeholder Text"/>
    <w:rsid w:val="004B0A87"/>
    <w:rPr>
      <w:color w:val="808080"/>
    </w:rPr>
  </w:style>
  <w:style w:type="character" w:customStyle="1" w:styleId="Styl2">
    <w:name w:val="Styl2"/>
    <w:basedOn w:val="Standardnpsmoodstavce"/>
    <w:uiPriority w:val="1"/>
    <w:rsid w:val="004B0A87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FD0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0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0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C8921F45ED4976B3DE1B40B5D85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2BA66-3E2E-4C8E-8769-01A8164F9B3A}"/>
      </w:docPartPr>
      <w:docPartBody>
        <w:p w:rsidR="00965672" w:rsidRDefault="00D02962" w:rsidP="00D02962">
          <w:pPr>
            <w:pStyle w:val="12C8921F45ED4976B3DE1B40B5D85CF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4C8F8EE42C445DB9D72B7B284CF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C6696-0EE8-4A15-A87F-1EA0119E558B}"/>
      </w:docPartPr>
      <w:docPartBody>
        <w:p w:rsidR="00965672" w:rsidRDefault="00D02962" w:rsidP="00D02962">
          <w:pPr>
            <w:pStyle w:val="BB4C8F8EE42C445DB9D72B7B284CF1F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20C67C933AF48BBB0742B4E5A858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3670C-FE16-4F13-BE69-FF01283C3DCD}"/>
      </w:docPartPr>
      <w:docPartBody>
        <w:p w:rsidR="00965672" w:rsidRDefault="00D02962" w:rsidP="00D02962">
          <w:pPr>
            <w:pStyle w:val="120C67C933AF48BBB0742B4E5A8584E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BC64630258F48AC8E854DE1F8CC1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9E36F-D0BA-44BA-9CA8-C83CF112F444}"/>
      </w:docPartPr>
      <w:docPartBody>
        <w:p w:rsidR="00965672" w:rsidRDefault="00D02962" w:rsidP="00D02962">
          <w:pPr>
            <w:pStyle w:val="0BC64630258F48AC8E854DE1F8CC17C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AA"/>
    <w:rsid w:val="0002774D"/>
    <w:rsid w:val="00136C0D"/>
    <w:rsid w:val="00266084"/>
    <w:rsid w:val="0028218D"/>
    <w:rsid w:val="003220A8"/>
    <w:rsid w:val="003A4EAA"/>
    <w:rsid w:val="003E5A74"/>
    <w:rsid w:val="005B090C"/>
    <w:rsid w:val="00630F0B"/>
    <w:rsid w:val="006530F7"/>
    <w:rsid w:val="006A6984"/>
    <w:rsid w:val="00791A0B"/>
    <w:rsid w:val="007C4B06"/>
    <w:rsid w:val="008169B4"/>
    <w:rsid w:val="00821AB4"/>
    <w:rsid w:val="008278A5"/>
    <w:rsid w:val="0084526E"/>
    <w:rsid w:val="00965672"/>
    <w:rsid w:val="00AD47A0"/>
    <w:rsid w:val="00C07E85"/>
    <w:rsid w:val="00C75EBC"/>
    <w:rsid w:val="00CE009D"/>
    <w:rsid w:val="00D02962"/>
    <w:rsid w:val="00D11EE4"/>
    <w:rsid w:val="00EA6CB0"/>
    <w:rsid w:val="00EE3B55"/>
    <w:rsid w:val="00F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02962"/>
    <w:rPr>
      <w:color w:val="808080"/>
    </w:rPr>
  </w:style>
  <w:style w:type="paragraph" w:customStyle="1" w:styleId="12C8921F45ED4976B3DE1B40B5D85CFD">
    <w:name w:val="12C8921F45ED4976B3DE1B40B5D85CFD"/>
    <w:rsid w:val="00D02962"/>
  </w:style>
  <w:style w:type="paragraph" w:customStyle="1" w:styleId="BB4C8F8EE42C445DB9D72B7B284CF1F3">
    <w:name w:val="BB4C8F8EE42C445DB9D72B7B284CF1F3"/>
    <w:rsid w:val="00D02962"/>
  </w:style>
  <w:style w:type="paragraph" w:customStyle="1" w:styleId="120C67C933AF48BBB0742B4E5A8584E2">
    <w:name w:val="120C67C933AF48BBB0742B4E5A8584E2"/>
    <w:rsid w:val="00D02962"/>
  </w:style>
  <w:style w:type="paragraph" w:customStyle="1" w:styleId="0BC64630258F48AC8E854DE1F8CC17C3">
    <w:name w:val="0BC64630258F48AC8E854DE1F8CC17C3"/>
    <w:rsid w:val="00D02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Mudráková Martina MVDr.</dc:creator>
  <cp:lastModifiedBy>Nepejchalová Leona</cp:lastModifiedBy>
  <cp:revision>12</cp:revision>
  <cp:lastPrinted>2025-11-14T12:55:00Z</cp:lastPrinted>
  <dcterms:created xsi:type="dcterms:W3CDTF">2025-10-10T10:36:00Z</dcterms:created>
  <dcterms:modified xsi:type="dcterms:W3CDTF">2025-11-14T12:55:00Z</dcterms:modified>
</cp:coreProperties>
</file>